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80" w:rsidRDefault="00266580" w:rsidP="0000363E">
      <w:pPr>
        <w:jc w:val="center"/>
        <w:rPr>
          <w:sz w:val="28"/>
          <w:u w:val="single"/>
        </w:rPr>
      </w:pPr>
      <w:r w:rsidRPr="00266580">
        <w:rPr>
          <w:noProof/>
          <w:sz w:val="28"/>
          <w:lang w:eastAsia="cs-CZ"/>
        </w:rPr>
        <w:drawing>
          <wp:inline distT="0" distB="0" distL="0" distR="0" wp14:anchorId="02A99CD0" wp14:editId="3FF17828">
            <wp:extent cx="3056890" cy="752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6580" w:rsidRDefault="00266580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  <w:r>
        <w:rPr>
          <w:sz w:val="28"/>
          <w:u w:val="single"/>
        </w:rPr>
        <w:t>Počasí, podnebí ČR II.</w:t>
      </w:r>
    </w:p>
    <w:p w:rsidR="00266580" w:rsidRDefault="00266580" w:rsidP="00A83388">
      <w:pPr>
        <w:jc w:val="both"/>
        <w:rPr>
          <w:sz w:val="28"/>
        </w:rPr>
      </w:pPr>
    </w:p>
    <w:p w:rsidR="00A83388" w:rsidRDefault="00A83388" w:rsidP="00A83388">
      <w:pPr>
        <w:jc w:val="both"/>
        <w:rPr>
          <w:sz w:val="28"/>
        </w:rPr>
      </w:pPr>
      <w:r>
        <w:rPr>
          <w:sz w:val="28"/>
        </w:rPr>
        <w:t>Mgr. Irena Pazourková</w:t>
      </w:r>
    </w:p>
    <w:p w:rsidR="00A83388" w:rsidRDefault="00A83388" w:rsidP="00A83388">
      <w:pPr>
        <w:jc w:val="both"/>
        <w:rPr>
          <w:sz w:val="28"/>
        </w:rPr>
      </w:pPr>
      <w:r>
        <w:rPr>
          <w:sz w:val="28"/>
        </w:rPr>
        <w:t>listopad</w:t>
      </w:r>
    </w:p>
    <w:p w:rsidR="00A83388" w:rsidRPr="00A83388" w:rsidRDefault="00A83388" w:rsidP="00A83388">
      <w:pPr>
        <w:jc w:val="both"/>
        <w:rPr>
          <w:sz w:val="28"/>
        </w:rPr>
      </w:pPr>
      <w:r w:rsidRPr="00A83388">
        <w:rPr>
          <w:sz w:val="28"/>
        </w:rPr>
        <w:t>Prověrka učiva</w:t>
      </w: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A83388" w:rsidRDefault="00A83388" w:rsidP="0000363E">
      <w:pPr>
        <w:jc w:val="center"/>
        <w:rPr>
          <w:sz w:val="28"/>
          <w:u w:val="single"/>
        </w:rPr>
      </w:pPr>
    </w:p>
    <w:p w:rsidR="0000363E" w:rsidRDefault="0000363E" w:rsidP="0000363E">
      <w:pPr>
        <w:jc w:val="center"/>
        <w:rPr>
          <w:sz w:val="28"/>
          <w:u w:val="single"/>
        </w:rPr>
      </w:pPr>
      <w:bookmarkStart w:id="0" w:name="_GoBack"/>
      <w:bookmarkEnd w:id="0"/>
      <w:r w:rsidRPr="0000363E">
        <w:rPr>
          <w:sz w:val="28"/>
          <w:u w:val="single"/>
        </w:rPr>
        <w:lastRenderedPageBreak/>
        <w:t xml:space="preserve">Počasí, podnebí ČR </w:t>
      </w:r>
      <w:r>
        <w:rPr>
          <w:sz w:val="28"/>
          <w:u w:val="single"/>
        </w:rPr>
        <w:t>–</w:t>
      </w:r>
      <w:r w:rsidRPr="0000363E">
        <w:rPr>
          <w:sz w:val="28"/>
          <w:u w:val="single"/>
        </w:rPr>
        <w:t xml:space="preserve"> opakování</w:t>
      </w:r>
    </w:p>
    <w:p w:rsidR="0000363E" w:rsidRDefault="0000363E" w:rsidP="0000363E">
      <w:pPr>
        <w:jc w:val="both"/>
        <w:rPr>
          <w:sz w:val="28"/>
        </w:rPr>
      </w:pPr>
      <w:r w:rsidRPr="0000363E">
        <w:rPr>
          <w:sz w:val="28"/>
        </w:rPr>
        <w:t>1.</w:t>
      </w:r>
      <w:r>
        <w:rPr>
          <w:sz w:val="28"/>
        </w:rPr>
        <w:t xml:space="preserve"> Počasí je ________________________.</w:t>
      </w:r>
    </w:p>
    <w:p w:rsidR="0000363E" w:rsidRPr="0000363E" w:rsidRDefault="0000363E" w:rsidP="0000363E">
      <w:pPr>
        <w:jc w:val="both"/>
        <w:rPr>
          <w:sz w:val="28"/>
        </w:rPr>
      </w:pPr>
      <w:r>
        <w:rPr>
          <w:sz w:val="28"/>
        </w:rPr>
        <w:t xml:space="preserve">2. Čím je počasí ovlivněno? </w:t>
      </w:r>
      <w:r>
        <w:rPr>
          <w:sz w:val="28"/>
        </w:rPr>
        <w:tab/>
        <w:t>________________</w:t>
      </w:r>
      <w:r>
        <w:rPr>
          <w:sz w:val="28"/>
        </w:rPr>
        <w:tab/>
        <w:t>________________</w:t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</w:t>
      </w:r>
      <w:r>
        <w:rPr>
          <w:sz w:val="28"/>
        </w:rPr>
        <w:tab/>
        <w:t>________________</w:t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 xml:space="preserve">3. Podnebí </w:t>
      </w:r>
      <w:proofErr w:type="gramStart"/>
      <w:r>
        <w:rPr>
          <w:sz w:val="28"/>
        </w:rPr>
        <w:t>je  __________________________ .</w:t>
      </w:r>
      <w:proofErr w:type="gramEnd"/>
    </w:p>
    <w:p w:rsidR="0000363E" w:rsidRPr="0000363E" w:rsidRDefault="0000363E" w:rsidP="0000363E">
      <w:pPr>
        <w:jc w:val="both"/>
        <w:rPr>
          <w:sz w:val="28"/>
        </w:rPr>
      </w:pPr>
      <w:r>
        <w:rPr>
          <w:sz w:val="28"/>
        </w:rPr>
        <w:t>4. Čím je podnebí dáno?</w:t>
      </w:r>
      <w:r>
        <w:rPr>
          <w:sz w:val="28"/>
        </w:rPr>
        <w:tab/>
      </w:r>
      <w:r>
        <w:rPr>
          <w:sz w:val="28"/>
        </w:rPr>
        <w:tab/>
        <w:t>________________</w:t>
      </w:r>
      <w:r>
        <w:rPr>
          <w:sz w:val="28"/>
        </w:rPr>
        <w:tab/>
        <w:t>________________</w:t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</w:t>
      </w:r>
      <w:r>
        <w:rPr>
          <w:sz w:val="28"/>
        </w:rPr>
        <w:tab/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>5. V jakém teplotním pásu leží naše republika? Počasí u nás je _____________.</w:t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>6. Vysvětli, proč jsou například Krkonoše a jižní Morava odlišné podnebné oblasti.</w:t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00363E" w:rsidRDefault="0000363E" w:rsidP="0000363E">
      <w:pPr>
        <w:jc w:val="center"/>
        <w:rPr>
          <w:sz w:val="28"/>
          <w:u w:val="single"/>
        </w:rPr>
      </w:pPr>
      <w:r w:rsidRPr="0000363E">
        <w:rPr>
          <w:sz w:val="28"/>
          <w:u w:val="single"/>
        </w:rPr>
        <w:t xml:space="preserve">Počasí, podnebí ČR </w:t>
      </w:r>
      <w:r>
        <w:rPr>
          <w:sz w:val="28"/>
          <w:u w:val="single"/>
        </w:rPr>
        <w:t>–</w:t>
      </w:r>
      <w:r w:rsidRPr="0000363E">
        <w:rPr>
          <w:sz w:val="28"/>
          <w:u w:val="single"/>
        </w:rPr>
        <w:t xml:space="preserve"> opakování</w:t>
      </w:r>
    </w:p>
    <w:p w:rsidR="0000363E" w:rsidRDefault="0000363E" w:rsidP="0000363E">
      <w:pPr>
        <w:jc w:val="both"/>
        <w:rPr>
          <w:sz w:val="28"/>
        </w:rPr>
      </w:pPr>
      <w:r w:rsidRPr="0000363E">
        <w:rPr>
          <w:sz w:val="28"/>
        </w:rPr>
        <w:t>1.</w:t>
      </w:r>
      <w:r>
        <w:rPr>
          <w:sz w:val="28"/>
        </w:rPr>
        <w:t xml:space="preserve"> Počasí je ________________________.</w:t>
      </w:r>
    </w:p>
    <w:p w:rsidR="0000363E" w:rsidRPr="0000363E" w:rsidRDefault="0000363E" w:rsidP="0000363E">
      <w:pPr>
        <w:jc w:val="both"/>
        <w:rPr>
          <w:sz w:val="28"/>
        </w:rPr>
      </w:pPr>
      <w:r>
        <w:rPr>
          <w:sz w:val="28"/>
        </w:rPr>
        <w:t xml:space="preserve">2. Čím je počasí ovlivněno? </w:t>
      </w:r>
      <w:r>
        <w:rPr>
          <w:sz w:val="28"/>
        </w:rPr>
        <w:tab/>
        <w:t>________________</w:t>
      </w:r>
      <w:r>
        <w:rPr>
          <w:sz w:val="28"/>
        </w:rPr>
        <w:tab/>
        <w:t>________________</w:t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</w:t>
      </w:r>
      <w:r>
        <w:rPr>
          <w:sz w:val="28"/>
        </w:rPr>
        <w:tab/>
        <w:t>________________</w:t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 xml:space="preserve">3. Podnebí </w:t>
      </w:r>
      <w:proofErr w:type="gramStart"/>
      <w:r>
        <w:rPr>
          <w:sz w:val="28"/>
        </w:rPr>
        <w:t>je  __________________________ .</w:t>
      </w:r>
      <w:proofErr w:type="gramEnd"/>
    </w:p>
    <w:p w:rsidR="0000363E" w:rsidRPr="0000363E" w:rsidRDefault="0000363E" w:rsidP="0000363E">
      <w:pPr>
        <w:jc w:val="both"/>
        <w:rPr>
          <w:sz w:val="28"/>
        </w:rPr>
      </w:pPr>
      <w:r>
        <w:rPr>
          <w:sz w:val="28"/>
        </w:rPr>
        <w:t>4. Čím je podnebí dáno?</w:t>
      </w:r>
      <w:r>
        <w:rPr>
          <w:sz w:val="28"/>
        </w:rPr>
        <w:tab/>
      </w:r>
      <w:r>
        <w:rPr>
          <w:sz w:val="28"/>
        </w:rPr>
        <w:tab/>
        <w:t>________________</w:t>
      </w:r>
      <w:r>
        <w:rPr>
          <w:sz w:val="28"/>
        </w:rPr>
        <w:tab/>
        <w:t>________________</w:t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</w:t>
      </w:r>
      <w:r>
        <w:rPr>
          <w:sz w:val="28"/>
        </w:rPr>
        <w:tab/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>5. V jakém teplotním pásu leží naše republika? Počasí u nás je _____________.</w:t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>6. Vysvětli, proč jsou například Krkonoše a jižní Morava odlišné podnebné oblasti.</w:t>
      </w:r>
    </w:p>
    <w:p w:rsidR="0000363E" w:rsidRDefault="0000363E" w:rsidP="0000363E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00363E" w:rsidRPr="0000363E" w:rsidRDefault="0000363E" w:rsidP="0000363E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sectPr w:rsidR="0000363E" w:rsidRPr="0000363E" w:rsidSect="00EF5F9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DC" w:rsidRDefault="000830DC" w:rsidP="0000363E">
      <w:pPr>
        <w:spacing w:after="0" w:line="240" w:lineRule="auto"/>
      </w:pPr>
      <w:r>
        <w:separator/>
      </w:r>
    </w:p>
  </w:endnote>
  <w:endnote w:type="continuationSeparator" w:id="0">
    <w:p w:rsidR="000830DC" w:rsidRDefault="000830DC" w:rsidP="0000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80" w:rsidRDefault="00266580">
    <w:pPr>
      <w:pStyle w:val="Zpat"/>
    </w:pPr>
  </w:p>
  <w:p w:rsidR="0000363E" w:rsidRDefault="00003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DC" w:rsidRDefault="000830DC" w:rsidP="0000363E">
      <w:pPr>
        <w:spacing w:after="0" w:line="240" w:lineRule="auto"/>
      </w:pPr>
      <w:r>
        <w:separator/>
      </w:r>
    </w:p>
  </w:footnote>
  <w:footnote w:type="continuationSeparator" w:id="0">
    <w:p w:rsidR="000830DC" w:rsidRDefault="000830DC" w:rsidP="0000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E" w:rsidRDefault="0000363E">
    <w:pPr>
      <w:pStyle w:val="Zhlav"/>
    </w:pPr>
    <w:r>
      <w:t>Datum:</w:t>
    </w:r>
    <w:r>
      <w:tab/>
      <w:t xml:space="preserve">                                                                                                                     Jméno: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32A"/>
    <w:multiLevelType w:val="hybridMultilevel"/>
    <w:tmpl w:val="6B065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96C5E"/>
    <w:multiLevelType w:val="hybridMultilevel"/>
    <w:tmpl w:val="30F0C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3754C"/>
    <w:multiLevelType w:val="hybridMultilevel"/>
    <w:tmpl w:val="BBB00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63E"/>
    <w:rsid w:val="0000363E"/>
    <w:rsid w:val="000830DC"/>
    <w:rsid w:val="00266580"/>
    <w:rsid w:val="006449B7"/>
    <w:rsid w:val="008D3B81"/>
    <w:rsid w:val="00A83388"/>
    <w:rsid w:val="00E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63E"/>
  </w:style>
  <w:style w:type="paragraph" w:styleId="Zpat">
    <w:name w:val="footer"/>
    <w:basedOn w:val="Normln"/>
    <w:link w:val="ZpatChar"/>
    <w:uiPriority w:val="99"/>
    <w:unhideWhenUsed/>
    <w:rsid w:val="0000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63E"/>
  </w:style>
  <w:style w:type="paragraph" w:styleId="Odstavecseseznamem">
    <w:name w:val="List Paragraph"/>
    <w:basedOn w:val="Normln"/>
    <w:uiPriority w:val="34"/>
    <w:qFormat/>
    <w:rsid w:val="000036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C6A0-9078-4928-8657-DE395342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Pazourková</cp:lastModifiedBy>
  <cp:revision>4</cp:revision>
  <dcterms:created xsi:type="dcterms:W3CDTF">2011-12-05T20:08:00Z</dcterms:created>
  <dcterms:modified xsi:type="dcterms:W3CDTF">2013-06-26T06:36:00Z</dcterms:modified>
</cp:coreProperties>
</file>